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C74EBA">
        <w:rPr>
          <w:rFonts w:asciiTheme="majorHAnsi" w:hAnsiTheme="majorHAnsi"/>
          <w:b/>
          <w:sz w:val="40"/>
          <w:szCs w:val="40"/>
          <w:u w:val="single"/>
        </w:rPr>
        <w:t>118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74EBA">
        <w:rPr>
          <w:rFonts w:asciiTheme="majorHAnsi" w:hAnsiTheme="majorHAnsi"/>
          <w:b/>
          <w:sz w:val="40"/>
          <w:szCs w:val="40"/>
          <w:u w:val="single"/>
        </w:rPr>
        <w:t>768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C74EBA">
        <w:rPr>
          <w:rFonts w:asciiTheme="majorHAnsi" w:hAnsiTheme="majorHAnsi"/>
          <w:sz w:val="24"/>
          <w:szCs w:val="24"/>
        </w:rPr>
        <w:t xml:space="preserve"> 118</w:t>
      </w:r>
      <w:bookmarkStart w:id="0" w:name="_GoBack"/>
      <w:bookmarkEnd w:id="0"/>
      <w:r w:rsidRPr="00357E0B">
        <w:rPr>
          <w:rFonts w:asciiTheme="majorHAnsi" w:hAnsiTheme="majorHAnsi"/>
          <w:sz w:val="24"/>
          <w:szCs w:val="24"/>
        </w:rPr>
        <w:t>– Decreto Nº</w:t>
      </w:r>
      <w:r w:rsidR="00C74EBA">
        <w:rPr>
          <w:rFonts w:asciiTheme="majorHAnsi" w:hAnsiTheme="majorHAnsi"/>
          <w:sz w:val="24"/>
          <w:szCs w:val="24"/>
        </w:rPr>
        <w:t>768</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57E0B"/>
    <w:rsid w:val="007E01F8"/>
    <w:rsid w:val="00C44F3C"/>
    <w:rsid w:val="00C74EBA"/>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715</Characters>
  <Application>Microsoft Office Word</Application>
  <DocSecurity>0</DocSecurity>
  <Lines>5</Lines>
  <Paragraphs>1</Paragraphs>
  <ScaleCrop>false</ScaleCrop>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2021-10-14T12:13:00Z</dcterms:modified>
</cp:coreProperties>
</file>